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փետրվար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="001B6B17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4474F2" w:rsidRDefault="004474F2" w:rsidP="004474F2">
      <w:pPr>
        <w:pStyle w:val="3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-ԳՀ</w:t>
      </w:r>
      <w:r w:rsidR="001B6B17">
        <w:rPr>
          <w:rFonts w:ascii="GHEA Grapalat" w:eastAsiaTheme="minorEastAsia" w:hAnsi="GHEA Grapalat" w:cs="Sylfaen"/>
          <w:sz w:val="24"/>
          <w:szCs w:val="24"/>
          <w:lang w:val="hy-AM"/>
        </w:rPr>
        <w:t>Խ</w:t>
      </w:r>
      <w:r w:rsidR="00497245">
        <w:rPr>
          <w:rFonts w:ascii="GHEA Grapalat" w:eastAsiaTheme="minorEastAsia" w:hAnsi="GHEA Grapalat" w:cs="Sylfaen"/>
          <w:sz w:val="24"/>
          <w:szCs w:val="24"/>
          <w:lang w:val="hy-AM"/>
        </w:rPr>
        <w:t>Ծ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="001B6B17">
        <w:rPr>
          <w:rFonts w:ascii="GHEA Grapalat" w:eastAsiaTheme="minorEastAsia" w:hAnsi="GHEA Grapalat" w:cs="Sylfaen"/>
          <w:sz w:val="24"/>
          <w:szCs w:val="24"/>
          <w:lang w:val="hy-AM"/>
        </w:rPr>
        <w:t>3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BC3C25">
        <w:rPr>
          <w:rFonts w:ascii="GHEA Grapalat" w:hAnsi="GHEA Grapalat"/>
          <w:sz w:val="24"/>
          <w:szCs w:val="24"/>
          <w:lang w:val="hy-AM"/>
        </w:rPr>
        <w:t>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-ԳՀ</w:t>
      </w:r>
      <w:r w:rsidR="001B6B17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Խ</w:t>
      </w:r>
      <w:r w:rsidR="00497245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Ծ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="001B6B17">
        <w:rPr>
          <w:rFonts w:ascii="GHEA Grapalat" w:eastAsiaTheme="minorEastAsia" w:hAnsi="GHEA Grapalat" w:cs="Sylfaen"/>
          <w:sz w:val="24"/>
          <w:szCs w:val="24"/>
          <w:lang w:val="hy-AM"/>
        </w:rPr>
        <w:t>3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0E4FC3">
        <w:rPr>
          <w:rFonts w:ascii="GHEA Grapalat" w:hAnsi="GHEA Grapalat"/>
          <w:sz w:val="24"/>
          <w:szCs w:val="24"/>
          <w:lang w:val="hy-AM"/>
        </w:rPr>
        <w:t>1</w:t>
      </w:r>
      <w:r w:rsidR="001B6B17">
        <w:rPr>
          <w:rFonts w:ascii="GHEA Grapalat" w:hAnsi="GHEA Grapalat"/>
          <w:sz w:val="24"/>
          <w:szCs w:val="24"/>
          <w:lang w:val="hy-AM"/>
        </w:rPr>
        <w:t>9</w:t>
      </w:r>
      <w:r w:rsidRPr="00551E57">
        <w:rPr>
          <w:rFonts w:ascii="GHEA Grapalat" w:hAnsi="GHEA Grapalat"/>
          <w:sz w:val="24"/>
          <w:szCs w:val="24"/>
          <w:lang w:val="hy-AM"/>
        </w:rPr>
        <w:t>.0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Pr="00551E57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թ. ստացված հարցադրումը և դրա վերաբերյալ 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="001B6B17">
        <w:rPr>
          <w:rFonts w:ascii="GHEA Grapalat" w:hAnsi="GHEA Grapalat"/>
          <w:sz w:val="24"/>
          <w:szCs w:val="24"/>
          <w:lang w:val="hy-AM"/>
        </w:rPr>
        <w:t>1</w:t>
      </w:r>
      <w:r w:rsidRPr="00FD4A23">
        <w:rPr>
          <w:rFonts w:ascii="GHEA Grapalat" w:hAnsi="GHEA Grapalat"/>
          <w:sz w:val="24"/>
          <w:szCs w:val="24"/>
          <w:lang w:val="hy-AM"/>
        </w:rPr>
        <w:t>.0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Pr="00FD4A23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FD4A23">
        <w:rPr>
          <w:rFonts w:ascii="GHEA Grapalat" w:hAnsi="GHEA Grapalat"/>
          <w:sz w:val="24"/>
          <w:szCs w:val="24"/>
          <w:lang w:val="hy-AM"/>
        </w:rPr>
        <w:t>թ.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31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31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31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B6B17" w:rsidRPr="001B6B17" w:rsidRDefault="00302C2D" w:rsidP="001B6B1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B6B17" w:rsidRPr="001B6B17">
        <w:rPr>
          <w:rFonts w:ascii="GHEA Grapalat" w:hAnsi="GHEA Grapalat"/>
          <w:lang w:val="hy-AM"/>
        </w:rPr>
        <w:t xml:space="preserve">Խնդրում եմ պարզաբանել, թե ինչի համար է պահանջվում ինժեներ-հիդրոտեխնիկ </w:t>
      </w:r>
    </w:p>
    <w:p w:rsidR="001B6B17" w:rsidRPr="001B6B17" w:rsidRDefault="001B6B17" w:rsidP="001B6B17">
      <w:pPr>
        <w:jc w:val="both"/>
        <w:rPr>
          <w:rFonts w:ascii="GHEA Grapalat" w:hAnsi="GHEA Grapalat"/>
          <w:lang w:val="hy-AM"/>
        </w:rPr>
      </w:pPr>
      <w:r w:rsidRPr="001B6B17">
        <w:rPr>
          <w:rFonts w:ascii="GHEA Grapalat" w:hAnsi="GHEA Grapalat"/>
          <w:lang w:val="hy-AM"/>
        </w:rPr>
        <w:t>քանզի նշված աշխատանքների իրականացման համար բավարար է ջրամատակարարման և ջրահեռացման ներքին և արտաքին ցանցեր, հիդրոմելորացիայի լիցենզիան:</w:t>
      </w:r>
    </w:p>
    <w:p w:rsidR="005E2FB4" w:rsidRDefault="001B6B17" w:rsidP="001B6B1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B6B17">
        <w:rPr>
          <w:rFonts w:ascii="GHEA Grapalat" w:hAnsi="GHEA Grapalat"/>
          <w:lang w:val="hy-AM"/>
        </w:rPr>
        <w:t>Ինչպես նաև աշխատանքային ռեսուրսների 1-ին և վերջին կետերը կարծես թե կրկնվում են:</w:t>
      </w:r>
      <w:r w:rsidR="00302C2D" w:rsidRPr="00302C2D">
        <w:rPr>
          <w:rFonts w:ascii="GHEA Grapalat" w:hAnsi="GHEA Grapalat"/>
          <w:sz w:val="24"/>
          <w:szCs w:val="24"/>
          <w:lang w:val="hy-AM"/>
        </w:rPr>
        <w:t>։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1B6B17" w:rsidRPr="001B6B17" w:rsidRDefault="00302C2D" w:rsidP="001B6B17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Ի պատասխան ներկայացված հարցման, տեղեկացնում ենք, </w:t>
      </w:r>
      <w:bookmarkStart w:id="0" w:name="_GoBack"/>
      <w:bookmarkEnd w:id="0"/>
      <w:r w:rsidR="001B6B17" w:rsidRPr="001B6B17">
        <w:rPr>
          <w:rFonts w:ascii="GHEA Grapalat" w:hAnsi="GHEA Grapalat" w:cs="Sylfaen"/>
          <w:sz w:val="22"/>
          <w:szCs w:val="22"/>
          <w:lang w:val="hy-AM"/>
        </w:rPr>
        <w:t>Ձեր կողմից նշված հիդրոմելորացիայի լիցենզիան ընդունելի է։</w:t>
      </w:r>
    </w:p>
    <w:p w:rsidR="00302C2D" w:rsidRPr="00302C2D" w:rsidRDefault="001B6B17" w:rsidP="001B6B17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B6B17">
        <w:rPr>
          <w:rFonts w:ascii="GHEA Grapalat" w:hAnsi="GHEA Grapalat" w:cs="Sylfaen"/>
          <w:sz w:val="22"/>
          <w:szCs w:val="22"/>
          <w:lang w:val="hy-AM"/>
        </w:rPr>
        <w:t>Իսկ մյուս մասնագետների մասով տեղեկացնում ենք, որ  շինությունը պահանջում է ուժեղացում, որի համար անհրաժեշտ է կոնստրուկտորական մաս մասնագիտությունը /ճարատարագետ կոնստրուկտոր A 1 դասի/ և հիմնանորոգվող շենքի ճակատային և ներքին փոփոխությունների համար անհրաժեշտ է ճարտարապետ A դասի։</w:t>
      </w:r>
    </w:p>
    <w:p w:rsidR="00717E77" w:rsidRDefault="00717E77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a5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a5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a5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31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7B"/>
    <w:rsid w:val="000203F4"/>
    <w:rsid w:val="000E4FC3"/>
    <w:rsid w:val="001B6B17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96557"/>
    <w:rsid w:val="005C2F2F"/>
    <w:rsid w:val="005E2FB4"/>
    <w:rsid w:val="00602ED0"/>
    <w:rsid w:val="00717E77"/>
    <w:rsid w:val="007C6031"/>
    <w:rsid w:val="008F498E"/>
    <w:rsid w:val="009D3A96"/>
    <w:rsid w:val="00BC3C25"/>
    <w:rsid w:val="00C14C7B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List Paragraph"/>
    <w:basedOn w:val="a"/>
    <w:link w:val="a4"/>
    <w:uiPriority w:val="34"/>
    <w:qFormat/>
    <w:rsid w:val="00C14C7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14C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4972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List Paragraph"/>
    <w:basedOn w:val="a"/>
    <w:link w:val="a4"/>
    <w:uiPriority w:val="34"/>
    <w:qFormat/>
    <w:rsid w:val="00C14C7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14C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4972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dcterms:created xsi:type="dcterms:W3CDTF">2024-02-26T07:35:00Z</dcterms:created>
  <dcterms:modified xsi:type="dcterms:W3CDTF">2025-02-21T07:03:00Z</dcterms:modified>
</cp:coreProperties>
</file>